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24DA" w14:textId="472F012F" w:rsidR="00F73501" w:rsidRPr="003F5AF7" w:rsidRDefault="00F73501" w:rsidP="00512357">
      <w:pPr>
        <w:jc w:val="center"/>
        <w:rPr>
          <w:b/>
          <w:sz w:val="32"/>
          <w:u w:val="single"/>
        </w:rPr>
      </w:pPr>
      <w:r w:rsidRPr="003F5AF7">
        <w:rPr>
          <w:b/>
          <w:sz w:val="32"/>
          <w:u w:val="single"/>
        </w:rPr>
        <w:t xml:space="preserve">WESTERN PROVINCE ATHLETICS CROSS COUNTRY </w:t>
      </w:r>
      <w:r w:rsidR="00C61A97" w:rsidRPr="003F5AF7">
        <w:rPr>
          <w:b/>
          <w:sz w:val="32"/>
          <w:u w:val="single"/>
        </w:rPr>
        <w:t>RELAY 1</w:t>
      </w:r>
      <w:r w:rsidRPr="003F5AF7">
        <w:rPr>
          <w:b/>
          <w:sz w:val="32"/>
          <w:u w:val="single"/>
        </w:rPr>
        <w:t xml:space="preserve"> 2018</w:t>
      </w:r>
    </w:p>
    <w:p w14:paraId="32D55D66" w14:textId="3BD9D3AD" w:rsidR="00F73501" w:rsidRDefault="00F73501" w:rsidP="00512357">
      <w:pPr>
        <w:jc w:val="center"/>
        <w:rPr>
          <w:b/>
          <w:sz w:val="26"/>
          <w:szCs w:val="26"/>
        </w:rPr>
      </w:pPr>
      <w:r w:rsidRPr="00512357">
        <w:rPr>
          <w:b/>
          <w:sz w:val="26"/>
          <w:szCs w:val="26"/>
        </w:rPr>
        <w:t>ENTRY FORM</w:t>
      </w:r>
    </w:p>
    <w:p w14:paraId="76CDBC55" w14:textId="2625B2FF" w:rsidR="00DC4274" w:rsidRDefault="00DC4274" w:rsidP="003F5AF7">
      <w:pPr>
        <w:spacing w:after="0"/>
        <w:jc w:val="center"/>
        <w:rPr>
          <w:b/>
          <w:i/>
          <w:sz w:val="24"/>
          <w:szCs w:val="26"/>
          <w:u w:val="single"/>
        </w:rPr>
      </w:pPr>
      <w:r>
        <w:rPr>
          <w:b/>
          <w:i/>
          <w:sz w:val="24"/>
          <w:szCs w:val="26"/>
          <w:u w:val="single"/>
        </w:rPr>
        <w:t xml:space="preserve">NO ENTRIES ON THE DAY </w:t>
      </w:r>
      <w:r w:rsidR="007079BB">
        <w:rPr>
          <w:b/>
          <w:i/>
          <w:sz w:val="24"/>
          <w:szCs w:val="26"/>
          <w:u w:val="single"/>
        </w:rPr>
        <w:t xml:space="preserve">AND NO CHANGES </w:t>
      </w:r>
      <w:r>
        <w:rPr>
          <w:b/>
          <w:i/>
          <w:sz w:val="24"/>
          <w:szCs w:val="26"/>
          <w:u w:val="single"/>
        </w:rPr>
        <w:t>WILL BE ACCEPTED</w:t>
      </w:r>
      <w:r w:rsidR="00E93A51">
        <w:rPr>
          <w:b/>
          <w:i/>
          <w:sz w:val="24"/>
          <w:szCs w:val="26"/>
          <w:u w:val="single"/>
        </w:rPr>
        <w:t xml:space="preserve"> IN THE ELITE CATEGORY</w:t>
      </w:r>
    </w:p>
    <w:p w14:paraId="40746C2F" w14:textId="2A365529" w:rsidR="00F42045" w:rsidRDefault="00F42045" w:rsidP="003F5AF7">
      <w:pPr>
        <w:spacing w:after="0"/>
        <w:jc w:val="center"/>
        <w:rPr>
          <w:b/>
          <w:i/>
          <w:sz w:val="24"/>
          <w:szCs w:val="26"/>
          <w:u w:val="single"/>
        </w:rPr>
      </w:pPr>
      <w:r>
        <w:rPr>
          <w:b/>
          <w:i/>
          <w:sz w:val="24"/>
          <w:szCs w:val="26"/>
          <w:u w:val="single"/>
        </w:rPr>
        <w:t>NON-ELITE ENTRIES WILL BE TAKEN ON THE DAY AT A COST OF R100 PER TEAM</w:t>
      </w:r>
    </w:p>
    <w:p w14:paraId="016DC5E3" w14:textId="77777777" w:rsidR="003F5AF7" w:rsidRPr="00DC4274" w:rsidRDefault="003F5AF7" w:rsidP="003F5AF7">
      <w:pPr>
        <w:spacing w:after="0"/>
        <w:jc w:val="center"/>
        <w:rPr>
          <w:b/>
          <w:i/>
          <w:sz w:val="24"/>
          <w:szCs w:val="26"/>
          <w:u w:val="single"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2689"/>
        <w:gridCol w:w="3450"/>
        <w:gridCol w:w="3450"/>
      </w:tblGrid>
      <w:tr w:rsidR="00F73501" w14:paraId="0E9325ED" w14:textId="77777777" w:rsidTr="00E93A51">
        <w:tc>
          <w:tcPr>
            <w:tcW w:w="2689" w:type="dxa"/>
          </w:tcPr>
          <w:p w14:paraId="06813BD1" w14:textId="0E164E7C" w:rsidR="00F73501" w:rsidRDefault="00F73501" w:rsidP="00512357">
            <w:pPr>
              <w:spacing w:line="360" w:lineRule="auto"/>
            </w:pPr>
            <w:r>
              <w:t>Club</w:t>
            </w:r>
          </w:p>
        </w:tc>
        <w:tc>
          <w:tcPr>
            <w:tcW w:w="6900" w:type="dxa"/>
            <w:gridSpan w:val="2"/>
          </w:tcPr>
          <w:p w14:paraId="26E08676" w14:textId="77777777" w:rsidR="00F73501" w:rsidRDefault="00F73501" w:rsidP="00512357">
            <w:pPr>
              <w:spacing w:line="360" w:lineRule="auto"/>
            </w:pPr>
          </w:p>
        </w:tc>
      </w:tr>
      <w:tr w:rsidR="00C45CD7" w14:paraId="3627A15E" w14:textId="77777777" w:rsidTr="00E93A51">
        <w:tc>
          <w:tcPr>
            <w:tcW w:w="2689" w:type="dxa"/>
          </w:tcPr>
          <w:p w14:paraId="7684B30C" w14:textId="43A0FD69" w:rsidR="00C45CD7" w:rsidRDefault="00C45CD7" w:rsidP="00512357">
            <w:pPr>
              <w:spacing w:line="360" w:lineRule="auto"/>
            </w:pPr>
            <w:r>
              <w:t>Team Name</w:t>
            </w:r>
          </w:p>
        </w:tc>
        <w:tc>
          <w:tcPr>
            <w:tcW w:w="6900" w:type="dxa"/>
            <w:gridSpan w:val="2"/>
          </w:tcPr>
          <w:p w14:paraId="5BD5DA61" w14:textId="77777777" w:rsidR="00C45CD7" w:rsidRDefault="00C45CD7" w:rsidP="00512357">
            <w:pPr>
              <w:spacing w:line="360" w:lineRule="auto"/>
            </w:pPr>
          </w:p>
        </w:tc>
      </w:tr>
      <w:tr w:rsidR="00C45CD7" w14:paraId="69741976" w14:textId="77777777" w:rsidTr="003155A1">
        <w:tc>
          <w:tcPr>
            <w:tcW w:w="2689" w:type="dxa"/>
          </w:tcPr>
          <w:p w14:paraId="02B09C62" w14:textId="6747E90D" w:rsidR="00C45CD7" w:rsidRDefault="00C45CD7" w:rsidP="00512357">
            <w:pPr>
              <w:spacing w:line="360" w:lineRule="auto"/>
            </w:pPr>
            <w:r>
              <w:t xml:space="preserve">Category </w:t>
            </w:r>
          </w:p>
        </w:tc>
        <w:tc>
          <w:tcPr>
            <w:tcW w:w="3450" w:type="dxa"/>
          </w:tcPr>
          <w:p w14:paraId="53065982" w14:textId="77777777" w:rsidR="00C45CD7" w:rsidRDefault="00C45CD7" w:rsidP="00C45CD7">
            <w:pPr>
              <w:spacing w:line="360" w:lineRule="auto"/>
              <w:jc w:val="center"/>
            </w:pPr>
            <w:r>
              <w:t>ELITE (prize money)</w:t>
            </w:r>
          </w:p>
          <w:p w14:paraId="1B7FB65C" w14:textId="7213951E" w:rsidR="00D12E5B" w:rsidRDefault="00D12E5B" w:rsidP="00C45CD7">
            <w:pPr>
              <w:spacing w:line="360" w:lineRule="auto"/>
              <w:jc w:val="center"/>
            </w:pPr>
            <w:r>
              <w:t>R100</w:t>
            </w:r>
          </w:p>
        </w:tc>
        <w:tc>
          <w:tcPr>
            <w:tcW w:w="3450" w:type="dxa"/>
          </w:tcPr>
          <w:p w14:paraId="3AA6D731" w14:textId="77777777" w:rsidR="00C45CD7" w:rsidRDefault="00C45CD7" w:rsidP="00C45CD7">
            <w:pPr>
              <w:spacing w:line="360" w:lineRule="auto"/>
              <w:jc w:val="center"/>
            </w:pPr>
            <w:r>
              <w:t>NON-ELITE</w:t>
            </w:r>
          </w:p>
          <w:p w14:paraId="4C6C1525" w14:textId="153F989D" w:rsidR="00D12E5B" w:rsidRDefault="00D12E5B" w:rsidP="00D12E5B">
            <w:pPr>
              <w:spacing w:line="360" w:lineRule="auto"/>
              <w:jc w:val="center"/>
            </w:pPr>
            <w:r>
              <w:t>R80 (R100 late entries)</w:t>
            </w:r>
          </w:p>
        </w:tc>
      </w:tr>
      <w:tr w:rsidR="00F73501" w14:paraId="1877D3FE" w14:textId="77777777" w:rsidTr="00E93A51">
        <w:tc>
          <w:tcPr>
            <w:tcW w:w="2689" w:type="dxa"/>
          </w:tcPr>
          <w:p w14:paraId="2272CB5A" w14:textId="37D0EAB0" w:rsidR="00F73501" w:rsidRDefault="00C45CD7" w:rsidP="00512357">
            <w:pPr>
              <w:spacing w:line="360" w:lineRule="auto"/>
            </w:pPr>
            <w:r>
              <w:t xml:space="preserve">Manager </w:t>
            </w:r>
            <w:r w:rsidR="00F73501">
              <w:t>Email</w:t>
            </w:r>
          </w:p>
        </w:tc>
        <w:tc>
          <w:tcPr>
            <w:tcW w:w="6900" w:type="dxa"/>
            <w:gridSpan w:val="2"/>
          </w:tcPr>
          <w:p w14:paraId="28EFF431" w14:textId="77777777" w:rsidR="00F73501" w:rsidRDefault="00F73501" w:rsidP="00512357">
            <w:pPr>
              <w:spacing w:line="360" w:lineRule="auto"/>
            </w:pPr>
          </w:p>
        </w:tc>
      </w:tr>
      <w:tr w:rsidR="00F73501" w14:paraId="25DF6DF8" w14:textId="77777777" w:rsidTr="00E93A51">
        <w:tc>
          <w:tcPr>
            <w:tcW w:w="2689" w:type="dxa"/>
          </w:tcPr>
          <w:p w14:paraId="6D09A357" w14:textId="554EFF92" w:rsidR="00F73501" w:rsidRDefault="00C45CD7" w:rsidP="00512357">
            <w:pPr>
              <w:spacing w:line="360" w:lineRule="auto"/>
            </w:pPr>
            <w:r>
              <w:t xml:space="preserve">Manager </w:t>
            </w:r>
            <w:r w:rsidR="00F73501">
              <w:t>Telephone</w:t>
            </w:r>
          </w:p>
        </w:tc>
        <w:tc>
          <w:tcPr>
            <w:tcW w:w="6900" w:type="dxa"/>
            <w:gridSpan w:val="2"/>
          </w:tcPr>
          <w:p w14:paraId="25CC3379" w14:textId="77777777" w:rsidR="00F73501" w:rsidRDefault="00F73501" w:rsidP="00512357">
            <w:pPr>
              <w:spacing w:line="360" w:lineRule="auto"/>
            </w:pPr>
          </w:p>
        </w:tc>
      </w:tr>
      <w:tr w:rsidR="0062676E" w14:paraId="4537244B" w14:textId="77777777" w:rsidTr="00E93A51">
        <w:tc>
          <w:tcPr>
            <w:tcW w:w="2689" w:type="dxa"/>
          </w:tcPr>
          <w:p w14:paraId="11FF9915" w14:textId="06BD1156" w:rsidR="0062676E" w:rsidRDefault="0062676E" w:rsidP="00512357">
            <w:pPr>
              <w:spacing w:line="360" w:lineRule="auto"/>
            </w:pPr>
            <w:r>
              <w:t>Club Name</w:t>
            </w:r>
          </w:p>
        </w:tc>
        <w:tc>
          <w:tcPr>
            <w:tcW w:w="6900" w:type="dxa"/>
            <w:gridSpan w:val="2"/>
          </w:tcPr>
          <w:p w14:paraId="15A0645E" w14:textId="77777777" w:rsidR="0062676E" w:rsidRDefault="0062676E" w:rsidP="00512357">
            <w:pPr>
              <w:spacing w:line="360" w:lineRule="auto"/>
            </w:pPr>
          </w:p>
        </w:tc>
      </w:tr>
      <w:tr w:rsidR="0062676E" w14:paraId="068B603D" w14:textId="77777777" w:rsidTr="00E93A51">
        <w:tc>
          <w:tcPr>
            <w:tcW w:w="2689" w:type="dxa"/>
          </w:tcPr>
          <w:p w14:paraId="397D6FCE" w14:textId="6D674A32" w:rsidR="0062676E" w:rsidRDefault="0062676E" w:rsidP="00512357">
            <w:pPr>
              <w:spacing w:line="360" w:lineRule="auto"/>
            </w:pPr>
            <w:r>
              <w:t>Team Name</w:t>
            </w:r>
          </w:p>
        </w:tc>
        <w:tc>
          <w:tcPr>
            <w:tcW w:w="6900" w:type="dxa"/>
            <w:gridSpan w:val="2"/>
          </w:tcPr>
          <w:p w14:paraId="1C370A1B" w14:textId="77777777" w:rsidR="0062676E" w:rsidRDefault="0062676E" w:rsidP="00512357">
            <w:pPr>
              <w:spacing w:line="360" w:lineRule="auto"/>
            </w:pPr>
          </w:p>
        </w:tc>
      </w:tr>
    </w:tbl>
    <w:p w14:paraId="4010A5A4" w14:textId="46F409CC" w:rsidR="00C45CD7" w:rsidRDefault="00D067B6" w:rsidP="00A5755E">
      <w:pPr>
        <w:spacing w:before="240" w:after="0"/>
      </w:pPr>
      <w:r>
        <w:t xml:space="preserve">REQUIRED </w:t>
      </w:r>
      <w:r w:rsidR="00C45CD7">
        <w:t>FOR ELITE TEAMS ONLY: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3539"/>
        <w:gridCol w:w="1701"/>
        <w:gridCol w:w="2977"/>
        <w:gridCol w:w="1417"/>
      </w:tblGrid>
      <w:tr w:rsidR="00C45CD7" w:rsidRPr="00F73501" w14:paraId="71E315BA" w14:textId="173E155D" w:rsidTr="00A5755E">
        <w:trPr>
          <w:trHeight w:val="20"/>
        </w:trPr>
        <w:tc>
          <w:tcPr>
            <w:tcW w:w="353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84E3BE" w14:textId="76B5DAF2" w:rsidR="00C45CD7" w:rsidRPr="00F73501" w:rsidRDefault="00C45CD7" w:rsidP="00A87868">
            <w:pPr>
              <w:spacing w:after="0"/>
              <w:jc w:val="center"/>
            </w:pPr>
            <w:r>
              <w:t>Athlete Name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21CA2A" w14:textId="0D5B3F90" w:rsidR="00C45CD7" w:rsidRPr="00F73501" w:rsidRDefault="00C45CD7" w:rsidP="00A87868">
            <w:pPr>
              <w:spacing w:after="0"/>
              <w:jc w:val="center"/>
            </w:pPr>
            <w:r>
              <w:t>Valid 2018 ASA licence number</w:t>
            </w: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557471" w14:textId="0728E291" w:rsidR="00C45CD7" w:rsidRPr="00F73501" w:rsidRDefault="00C45CD7" w:rsidP="00A87868">
            <w:pPr>
              <w:spacing w:after="0"/>
              <w:jc w:val="center"/>
            </w:pPr>
            <w:r>
              <w:t>ID number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60DBF4" w14:textId="450CF0DE" w:rsidR="00C45CD7" w:rsidRPr="00F73501" w:rsidRDefault="00C45CD7" w:rsidP="00A87868">
            <w:pPr>
              <w:spacing w:after="0"/>
              <w:jc w:val="center"/>
            </w:pPr>
            <w:r>
              <w:t>Male/Female</w:t>
            </w:r>
          </w:p>
        </w:tc>
      </w:tr>
      <w:tr w:rsidR="00C45CD7" w:rsidRPr="00F73501" w14:paraId="6A3217CE" w14:textId="2BE015CA" w:rsidTr="00A5755E">
        <w:trPr>
          <w:trHeight w:val="20"/>
        </w:trPr>
        <w:tc>
          <w:tcPr>
            <w:tcW w:w="353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C5649A" w14:textId="464D4093" w:rsidR="00C45CD7" w:rsidRPr="00F73501" w:rsidRDefault="00C45CD7" w:rsidP="00512357">
            <w:pPr>
              <w:spacing w:after="0"/>
            </w:pPr>
            <w:r>
              <w:t>1.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B12E4E" w14:textId="5A69E809" w:rsidR="00C45CD7" w:rsidRPr="00F73501" w:rsidRDefault="00C45CD7" w:rsidP="00512357">
            <w:pPr>
              <w:spacing w:after="0"/>
            </w:pP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4A2F51" w14:textId="7958B021" w:rsidR="00C45CD7" w:rsidRPr="00F73501" w:rsidRDefault="00C45CD7" w:rsidP="00512357">
            <w:pPr>
              <w:spacing w:after="0"/>
            </w:pP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060D1F" w14:textId="6BF6E268" w:rsidR="00C45CD7" w:rsidRPr="00F73501" w:rsidRDefault="00C45CD7" w:rsidP="00512357">
            <w:pPr>
              <w:spacing w:after="0"/>
            </w:pPr>
          </w:p>
        </w:tc>
      </w:tr>
      <w:tr w:rsidR="00C45CD7" w:rsidRPr="00F73501" w14:paraId="66913845" w14:textId="6A6FA30C" w:rsidTr="00A5755E">
        <w:trPr>
          <w:trHeight w:val="20"/>
        </w:trPr>
        <w:tc>
          <w:tcPr>
            <w:tcW w:w="353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C826DC" w14:textId="1D688C35" w:rsidR="00C45CD7" w:rsidRPr="00F73501" w:rsidRDefault="00C45CD7" w:rsidP="00512357">
            <w:pPr>
              <w:spacing w:after="0"/>
            </w:pPr>
            <w:r>
              <w:t>2.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878469" w14:textId="09B59EB1" w:rsidR="00C45CD7" w:rsidRPr="00F73501" w:rsidRDefault="00C45CD7" w:rsidP="00512357">
            <w:pPr>
              <w:spacing w:after="0"/>
            </w:pP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EF9CB8" w14:textId="7CDEC843" w:rsidR="00C45CD7" w:rsidRPr="00F73501" w:rsidRDefault="00C45CD7" w:rsidP="00512357">
            <w:pPr>
              <w:spacing w:after="0"/>
            </w:pP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5BF9F6" w14:textId="4FFB75B0" w:rsidR="00C45CD7" w:rsidRPr="00F73501" w:rsidRDefault="00C45CD7" w:rsidP="00512357">
            <w:pPr>
              <w:spacing w:after="0"/>
            </w:pPr>
          </w:p>
        </w:tc>
      </w:tr>
      <w:tr w:rsidR="00C45CD7" w:rsidRPr="00F73501" w14:paraId="6A1A981C" w14:textId="36A6D816" w:rsidTr="00A5755E">
        <w:trPr>
          <w:trHeight w:val="20"/>
        </w:trPr>
        <w:tc>
          <w:tcPr>
            <w:tcW w:w="353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46FBE2" w14:textId="40ED4401" w:rsidR="00C45CD7" w:rsidRPr="00F73501" w:rsidRDefault="00C45CD7" w:rsidP="00512357">
            <w:pPr>
              <w:spacing w:after="0"/>
            </w:pPr>
            <w:r>
              <w:t>3.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EFEB1F" w14:textId="717AAECC" w:rsidR="00C45CD7" w:rsidRPr="00F73501" w:rsidRDefault="00C45CD7" w:rsidP="00512357">
            <w:pPr>
              <w:spacing w:after="0"/>
            </w:pP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1BB5CA" w14:textId="19551E5E" w:rsidR="00C45CD7" w:rsidRPr="00F73501" w:rsidRDefault="00C45CD7" w:rsidP="00512357">
            <w:pPr>
              <w:spacing w:after="0"/>
            </w:pP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19E2B2" w14:textId="60257DB9" w:rsidR="00C45CD7" w:rsidRPr="00F73501" w:rsidRDefault="00C45CD7" w:rsidP="00512357">
            <w:pPr>
              <w:spacing w:after="0"/>
            </w:pPr>
          </w:p>
        </w:tc>
      </w:tr>
      <w:tr w:rsidR="00C45CD7" w:rsidRPr="00F73501" w14:paraId="58513F57" w14:textId="1475A0C0" w:rsidTr="00A5755E">
        <w:trPr>
          <w:trHeight w:val="20"/>
        </w:trPr>
        <w:tc>
          <w:tcPr>
            <w:tcW w:w="353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AC7B67" w14:textId="3F06D828" w:rsidR="00C45CD7" w:rsidRPr="00F73501" w:rsidRDefault="00C45CD7" w:rsidP="00512357">
            <w:pPr>
              <w:spacing w:after="0"/>
            </w:pPr>
            <w:r>
              <w:t>4.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E705AF" w14:textId="0B84394F" w:rsidR="00C45CD7" w:rsidRPr="00F73501" w:rsidRDefault="00C45CD7" w:rsidP="00512357">
            <w:pPr>
              <w:spacing w:after="0"/>
            </w:pP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D202E9" w14:textId="0363175F" w:rsidR="00C45CD7" w:rsidRPr="00F73501" w:rsidRDefault="00C45CD7" w:rsidP="00512357">
            <w:pPr>
              <w:spacing w:after="0"/>
            </w:pP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C673B3" w14:textId="6E2B04C6" w:rsidR="00C45CD7" w:rsidRPr="00F73501" w:rsidRDefault="00C45CD7" w:rsidP="00512357">
            <w:pPr>
              <w:spacing w:after="0"/>
            </w:pPr>
          </w:p>
        </w:tc>
      </w:tr>
    </w:tbl>
    <w:p w14:paraId="718C4981" w14:textId="688F28EE" w:rsidR="00F42045" w:rsidRDefault="00F42045" w:rsidP="00A5755E">
      <w:pPr>
        <w:spacing w:before="240"/>
        <w:jc w:val="both"/>
      </w:pPr>
      <w:r>
        <w:t xml:space="preserve">Athletes competing for prize money in the elite category must belong to the same club, compete in complete official club kit with </w:t>
      </w:r>
      <w:r w:rsidR="00A22EBA">
        <w:t xml:space="preserve">both relay number and </w:t>
      </w:r>
      <w:r>
        <w:t>valid 2018 ASA licence numbers displayed clearly.</w:t>
      </w:r>
    </w:p>
    <w:p w14:paraId="04ECB7E7" w14:textId="012B6C08" w:rsidR="007079BB" w:rsidRDefault="00754A29" w:rsidP="007079BB">
      <w:pPr>
        <w:spacing w:after="0"/>
      </w:pPr>
      <w:r>
        <w:t>EFT payments only</w:t>
      </w:r>
      <w:r w:rsidR="007079BB">
        <w:t>, IN FULL,</w:t>
      </w:r>
      <w:r>
        <w:t xml:space="preserve"> may be made to</w:t>
      </w:r>
      <w:r w:rsidR="007079BB">
        <w:t>:</w:t>
      </w:r>
      <w:r w:rsidR="007079BB">
        <w:tab/>
        <w:t>Western Province Athletics</w:t>
      </w:r>
    </w:p>
    <w:p w14:paraId="79E78170" w14:textId="5D616E89" w:rsidR="007079BB" w:rsidRPr="00EC2644" w:rsidRDefault="007079BB" w:rsidP="007079BB">
      <w:pPr>
        <w:spacing w:after="0"/>
        <w:ind w:left="3600" w:firstLine="720"/>
        <w:rPr>
          <w:rFonts w:hAnsiTheme="minorHAnsi" w:cstheme="minorHAnsi"/>
        </w:rPr>
      </w:pPr>
      <w:r>
        <w:t>FNB Cheque account 623</w:t>
      </w:r>
      <w:r>
        <w:t> </w:t>
      </w:r>
      <w:r>
        <w:t>561</w:t>
      </w:r>
      <w:r>
        <w:t> </w:t>
      </w:r>
      <w:r>
        <w:t>578 86</w:t>
      </w:r>
    </w:p>
    <w:p w14:paraId="0DD47BD0" w14:textId="52CA58B9" w:rsidR="003F5AF7" w:rsidRPr="00EC2644" w:rsidRDefault="007079BB" w:rsidP="00A87868">
      <w:pPr>
        <w:spacing w:after="0"/>
        <w:ind w:left="3600" w:firstLine="720"/>
        <w:rPr>
          <w:rFonts w:hAnsiTheme="minorHAnsi" w:cstheme="minorHAnsi"/>
        </w:rPr>
      </w:pPr>
      <w:r w:rsidRPr="00EC2644">
        <w:rPr>
          <w:rFonts w:hAnsiTheme="minorHAnsi" w:cstheme="minorHAnsi"/>
        </w:rPr>
        <w:t>Branch Code 250</w:t>
      </w:r>
      <w:r w:rsidR="00EC2644" w:rsidRPr="00EC2644">
        <w:rPr>
          <w:rFonts w:hAnsiTheme="minorHAnsi" w:cstheme="minorHAnsi"/>
        </w:rPr>
        <w:t> </w:t>
      </w:r>
      <w:r w:rsidRPr="00EC2644">
        <w:rPr>
          <w:rFonts w:hAnsiTheme="minorHAnsi" w:cstheme="minorHAnsi"/>
        </w:rPr>
        <w:t>655</w:t>
      </w:r>
    </w:p>
    <w:p w14:paraId="29BFCA6B" w14:textId="406DDB94" w:rsidR="00EC2644" w:rsidRPr="00EC2644" w:rsidRDefault="00EC2644" w:rsidP="00A87868">
      <w:pPr>
        <w:spacing w:after="0"/>
        <w:ind w:left="3600" w:firstLine="720"/>
        <w:rPr>
          <w:rFonts w:hAnsiTheme="minorHAnsi" w:cstheme="minorHAnsi"/>
        </w:rPr>
      </w:pPr>
      <w:r w:rsidRPr="00EC2644">
        <w:rPr>
          <w:rFonts w:hAnsiTheme="minorHAnsi" w:cstheme="minorHAnsi"/>
        </w:rPr>
        <w:t xml:space="preserve">Reference: </w:t>
      </w:r>
      <w:r w:rsidRPr="00EC2644">
        <w:rPr>
          <w:rFonts w:hAnsiTheme="minorHAnsi" w:cstheme="minorHAnsi"/>
          <w:color w:val="222222"/>
          <w:shd w:val="clear" w:color="auto" w:fill="FFFFFF"/>
        </w:rPr>
        <w:t>X</w:t>
      </w:r>
      <w:r>
        <w:rPr>
          <w:rFonts w:hAnsiTheme="minorHAnsi" w:cstheme="minorHAnsi"/>
          <w:color w:val="222222"/>
          <w:shd w:val="clear" w:color="auto" w:fill="FFFFFF"/>
        </w:rPr>
        <w:t>C</w:t>
      </w:r>
      <w:r w:rsidRPr="00EC2644">
        <w:rPr>
          <w:rFonts w:hAnsiTheme="minorHAnsi" w:cstheme="minorHAnsi"/>
          <w:color w:val="222222"/>
          <w:shd w:val="clear" w:color="auto" w:fill="FFFFFF"/>
        </w:rPr>
        <w:t>/Club/</w:t>
      </w:r>
      <w:proofErr w:type="spellStart"/>
      <w:r w:rsidRPr="00EC2644">
        <w:rPr>
          <w:rFonts w:hAnsiTheme="minorHAnsi" w:cstheme="minorHAnsi"/>
          <w:color w:val="222222"/>
          <w:shd w:val="clear" w:color="auto" w:fill="FFFFFF"/>
        </w:rPr>
        <w:t>Team</w:t>
      </w:r>
      <w:r>
        <w:rPr>
          <w:rFonts w:hAnsiTheme="minorHAnsi" w:cstheme="minorHAnsi"/>
          <w:color w:val="222222"/>
          <w:shd w:val="clear" w:color="auto" w:fill="FFFFFF"/>
        </w:rPr>
        <w:t>N</w:t>
      </w:r>
      <w:r w:rsidRPr="00EC2644">
        <w:rPr>
          <w:rFonts w:hAnsiTheme="minorHAnsi" w:cstheme="minorHAnsi"/>
          <w:color w:val="222222"/>
          <w:shd w:val="clear" w:color="auto" w:fill="FFFFFF"/>
        </w:rPr>
        <w:t>ame</w:t>
      </w:r>
      <w:proofErr w:type="spellEnd"/>
    </w:p>
    <w:p w14:paraId="4FE99AD9" w14:textId="77777777" w:rsidR="00A87868" w:rsidRPr="00A87868" w:rsidRDefault="00A87868" w:rsidP="00A87868">
      <w:pPr>
        <w:spacing w:after="0"/>
        <w:ind w:left="3600" w:firstLine="720"/>
      </w:pPr>
    </w:p>
    <w:p w14:paraId="4EE39B57" w14:textId="09153665" w:rsidR="003F5AF7" w:rsidRDefault="003F5AF7" w:rsidP="003F5AF7">
      <w:pPr>
        <w:jc w:val="center"/>
        <w:rPr>
          <w:sz w:val="24"/>
          <w:szCs w:val="26"/>
        </w:rPr>
      </w:pPr>
      <w:r>
        <w:rPr>
          <w:sz w:val="24"/>
          <w:szCs w:val="26"/>
        </w:rPr>
        <w:t xml:space="preserve">Completed elite team entry forms and proof of payment must be submitted TOGETHER to </w:t>
      </w:r>
      <w:hyperlink r:id="rId4" w:history="1">
        <w:r w:rsidRPr="00D61472">
          <w:rPr>
            <w:rStyle w:val="Hyperlink"/>
            <w:sz w:val="24"/>
            <w:szCs w:val="26"/>
          </w:rPr>
          <w:t>events@wpathletics.co.za</w:t>
        </w:r>
      </w:hyperlink>
      <w:r>
        <w:rPr>
          <w:sz w:val="24"/>
          <w:szCs w:val="26"/>
        </w:rPr>
        <w:t xml:space="preserve"> AND </w:t>
      </w:r>
      <w:hyperlink r:id="rId5" w:history="1">
        <w:r w:rsidRPr="00BB31AF">
          <w:rPr>
            <w:rStyle w:val="Hyperlink"/>
            <w:sz w:val="24"/>
            <w:szCs w:val="26"/>
          </w:rPr>
          <w:t>vonneydreyer@gmail.com</w:t>
        </w:r>
      </w:hyperlink>
      <w:r>
        <w:rPr>
          <w:sz w:val="24"/>
          <w:szCs w:val="26"/>
        </w:rPr>
        <w:t xml:space="preserve"> by latest 31 May 2018 </w:t>
      </w:r>
      <w:r>
        <w:rPr>
          <w:sz w:val="24"/>
          <w:szCs w:val="26"/>
        </w:rPr>
        <w:br/>
        <w:t xml:space="preserve">(manual entries will be taken at League 1 at </w:t>
      </w:r>
      <w:proofErr w:type="spellStart"/>
      <w:r>
        <w:rPr>
          <w:sz w:val="24"/>
          <w:szCs w:val="26"/>
        </w:rPr>
        <w:t>Silverstroomstrand</w:t>
      </w:r>
      <w:proofErr w:type="spellEnd"/>
      <w:r>
        <w:rPr>
          <w:sz w:val="24"/>
          <w:szCs w:val="26"/>
        </w:rPr>
        <w:t xml:space="preserve"> on 26 May 2018)</w:t>
      </w:r>
    </w:p>
    <w:p w14:paraId="75C5C15F" w14:textId="433F1FB0" w:rsidR="00B6782E" w:rsidRPr="007217F1" w:rsidRDefault="00851A72">
      <w:pPr>
        <w:rPr>
          <w:rFonts w:hAnsiTheme="minorHAnsi" w:cstheme="minorHAnsi"/>
          <w:b/>
          <w:bCs/>
          <w:i/>
          <w:color w:val="222222"/>
          <w:szCs w:val="28"/>
          <w:shd w:val="clear" w:color="auto" w:fill="FFFFFF"/>
        </w:rPr>
      </w:pPr>
      <w:r w:rsidRPr="007217F1">
        <w:rPr>
          <w:rFonts w:hAnsiTheme="minorHAnsi" w:cstheme="minorHAnsi"/>
          <w:b/>
          <w:bCs/>
          <w:i/>
          <w:color w:val="222222"/>
          <w:szCs w:val="28"/>
          <w:shd w:val="clear" w:color="auto" w:fill="FFFFFF"/>
        </w:rPr>
        <w:t xml:space="preserve">Liability:  </w:t>
      </w:r>
      <w:r w:rsidR="00CB2290">
        <w:rPr>
          <w:rFonts w:hAnsiTheme="minorHAnsi" w:cstheme="minorHAnsi"/>
          <w:b/>
          <w:bCs/>
          <w:i/>
          <w:color w:val="222222"/>
          <w:szCs w:val="28"/>
          <w:shd w:val="clear" w:color="auto" w:fill="FFFFFF"/>
        </w:rPr>
        <w:t>T</w:t>
      </w:r>
      <w:r w:rsidRPr="007217F1">
        <w:rPr>
          <w:rFonts w:hAnsiTheme="minorHAnsi" w:cstheme="minorHAnsi"/>
          <w:b/>
          <w:bCs/>
          <w:i/>
          <w:color w:val="222222"/>
          <w:szCs w:val="28"/>
          <w:shd w:val="clear" w:color="auto" w:fill="FFFFFF"/>
        </w:rPr>
        <w:t>he organiser</w:t>
      </w:r>
      <w:r w:rsidR="007079BB">
        <w:rPr>
          <w:rFonts w:hAnsiTheme="minorHAnsi" w:cstheme="minorHAnsi"/>
          <w:b/>
          <w:bCs/>
          <w:i/>
          <w:color w:val="222222"/>
          <w:szCs w:val="28"/>
          <w:shd w:val="clear" w:color="auto" w:fill="FFFFFF"/>
        </w:rPr>
        <w:t>s,</w:t>
      </w:r>
      <w:r w:rsidRPr="007217F1">
        <w:rPr>
          <w:rFonts w:hAnsiTheme="minorHAnsi" w:cstheme="minorHAnsi"/>
          <w:b/>
          <w:bCs/>
          <w:i/>
          <w:color w:val="222222"/>
          <w:szCs w:val="28"/>
          <w:shd w:val="clear" w:color="auto" w:fill="FFFFFF"/>
        </w:rPr>
        <w:t xml:space="preserve"> sponsors </w:t>
      </w:r>
      <w:r w:rsidR="007079BB">
        <w:rPr>
          <w:rFonts w:hAnsiTheme="minorHAnsi" w:cstheme="minorHAnsi"/>
          <w:b/>
          <w:bCs/>
          <w:i/>
          <w:color w:val="222222"/>
          <w:szCs w:val="28"/>
          <w:shd w:val="clear" w:color="auto" w:fill="FFFFFF"/>
        </w:rPr>
        <w:t xml:space="preserve">and venue </w:t>
      </w:r>
      <w:r w:rsidRPr="007217F1">
        <w:rPr>
          <w:rFonts w:hAnsiTheme="minorHAnsi" w:cstheme="minorHAnsi"/>
          <w:b/>
          <w:bCs/>
          <w:i/>
          <w:color w:val="222222"/>
          <w:szCs w:val="28"/>
          <w:shd w:val="clear" w:color="auto" w:fill="FFFFFF"/>
        </w:rPr>
        <w:t>accept no responsibility for injury or accident resulting from participation in th</w:t>
      </w:r>
      <w:r w:rsidR="00CB2290">
        <w:rPr>
          <w:rFonts w:hAnsiTheme="minorHAnsi" w:cstheme="minorHAnsi"/>
          <w:b/>
          <w:bCs/>
          <w:i/>
          <w:color w:val="222222"/>
          <w:szCs w:val="28"/>
          <w:shd w:val="clear" w:color="auto" w:fill="FFFFFF"/>
        </w:rPr>
        <w:t>is event.</w:t>
      </w:r>
    </w:p>
    <w:p w14:paraId="29EE0D20" w14:textId="77777777" w:rsidR="003F5AF7" w:rsidRDefault="003F5AF7" w:rsidP="003F5AF7">
      <w:pPr>
        <w:spacing w:after="0"/>
        <w:rPr>
          <w:rFonts w:hAnsiTheme="minorHAnsi" w:cstheme="minorHAnsi"/>
        </w:rPr>
      </w:pPr>
    </w:p>
    <w:p w14:paraId="29D7FDC5" w14:textId="28725630" w:rsidR="00CB2290" w:rsidRDefault="002975F8" w:rsidP="003F5AF7">
      <w:pPr>
        <w:spacing w:after="0"/>
      </w:pPr>
      <w:r w:rsidRPr="007217F1">
        <w:rPr>
          <w:rFonts w:hAnsiTheme="minorHAnsi" w:cstheme="minorHAnsi"/>
        </w:rPr>
        <w:t xml:space="preserve">Signed </w:t>
      </w:r>
      <w:r w:rsidRPr="007217F1">
        <w:rPr>
          <w:rFonts w:hAnsiTheme="minorHAnsi" w:cstheme="minorHAnsi"/>
        </w:rPr>
        <w:tab/>
      </w:r>
      <w:r w:rsidR="003F5AF7">
        <w:rPr>
          <w:rFonts w:hAnsiTheme="minorHAnsi" w:cstheme="minorHAnsi"/>
        </w:rPr>
        <w:softHyphen/>
      </w:r>
      <w:r w:rsidR="003F5AF7">
        <w:rPr>
          <w:rFonts w:hAnsiTheme="minorHAnsi" w:cstheme="minorHAnsi"/>
        </w:rPr>
        <w:softHyphen/>
      </w:r>
      <w:r w:rsidR="003F5AF7">
        <w:rPr>
          <w:rFonts w:hAnsiTheme="minorHAnsi" w:cstheme="minorHAnsi"/>
        </w:rPr>
        <w:softHyphen/>
      </w:r>
      <w:r w:rsidR="003F5AF7">
        <w:rPr>
          <w:rFonts w:hAnsiTheme="minorHAnsi" w:cstheme="minorHAnsi"/>
        </w:rPr>
        <w:softHyphen/>
        <w:t>___</w:t>
      </w:r>
      <w:r w:rsidRPr="007217F1">
        <w:rPr>
          <w:rFonts w:hAnsiTheme="minorHAnsi" w:cstheme="minorHAnsi"/>
        </w:rPr>
        <w:softHyphen/>
      </w:r>
      <w:r w:rsidRPr="007217F1">
        <w:rPr>
          <w:rFonts w:hAnsiTheme="minorHAnsi" w:cstheme="minorHAnsi"/>
        </w:rPr>
        <w:softHyphen/>
      </w:r>
      <w:r w:rsidRPr="007217F1">
        <w:rPr>
          <w:rFonts w:hAnsiTheme="minorHAnsi" w:cstheme="minorHAnsi"/>
        </w:rPr>
        <w:softHyphen/>
      </w:r>
      <w:r w:rsidRPr="007217F1">
        <w:rPr>
          <w:rFonts w:hAnsiTheme="minorHAnsi" w:cstheme="minorHAnsi"/>
        </w:rPr>
        <w:softHyphen/>
        <w:t>______________________________</w:t>
      </w:r>
      <w:r w:rsidR="00CB2290">
        <w:rPr>
          <w:rFonts w:hAnsiTheme="minorHAnsi" w:cstheme="minorHAnsi"/>
        </w:rPr>
        <w:tab/>
      </w:r>
      <w:r w:rsidR="00CB2290">
        <w:t>_________________________________</w:t>
      </w:r>
    </w:p>
    <w:p w14:paraId="6D977550" w14:textId="2B9E9A1A" w:rsidR="002975F8" w:rsidRPr="00D12E5B" w:rsidRDefault="00CB2290">
      <w:pPr>
        <w:rPr>
          <w:i/>
        </w:rPr>
      </w:pPr>
      <w:r>
        <w:tab/>
      </w:r>
      <w:r>
        <w:tab/>
      </w:r>
      <w:r>
        <w:rPr>
          <w:i/>
        </w:rPr>
        <w:t>Team manager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</w:t>
      </w:r>
      <w:bookmarkStart w:id="0" w:name="_GoBack"/>
      <w:bookmarkEnd w:id="0"/>
      <w:r>
        <w:rPr>
          <w:i/>
        </w:rPr>
        <w:t>e</w:t>
      </w:r>
    </w:p>
    <w:sectPr w:rsidR="002975F8" w:rsidRPr="00D12E5B" w:rsidSect="0087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01"/>
    <w:rsid w:val="00114DA4"/>
    <w:rsid w:val="002975F8"/>
    <w:rsid w:val="003F5AF7"/>
    <w:rsid w:val="004800F3"/>
    <w:rsid w:val="004C2B60"/>
    <w:rsid w:val="00512357"/>
    <w:rsid w:val="0062676E"/>
    <w:rsid w:val="0064497E"/>
    <w:rsid w:val="007079BB"/>
    <w:rsid w:val="007217F1"/>
    <w:rsid w:val="00754A29"/>
    <w:rsid w:val="00767A29"/>
    <w:rsid w:val="00787424"/>
    <w:rsid w:val="007F6466"/>
    <w:rsid w:val="00851A72"/>
    <w:rsid w:val="00872968"/>
    <w:rsid w:val="00872ED3"/>
    <w:rsid w:val="008F71FA"/>
    <w:rsid w:val="009665D7"/>
    <w:rsid w:val="00A22EBA"/>
    <w:rsid w:val="00A5755E"/>
    <w:rsid w:val="00A87868"/>
    <w:rsid w:val="00AC6E4E"/>
    <w:rsid w:val="00B62246"/>
    <w:rsid w:val="00B6782E"/>
    <w:rsid w:val="00C147CE"/>
    <w:rsid w:val="00C45CD7"/>
    <w:rsid w:val="00C61A97"/>
    <w:rsid w:val="00CB2290"/>
    <w:rsid w:val="00D05B89"/>
    <w:rsid w:val="00D067B6"/>
    <w:rsid w:val="00D12E5B"/>
    <w:rsid w:val="00D72EC2"/>
    <w:rsid w:val="00DC3FA7"/>
    <w:rsid w:val="00DC4274"/>
    <w:rsid w:val="00E417F8"/>
    <w:rsid w:val="00E93A51"/>
    <w:rsid w:val="00EC2644"/>
    <w:rsid w:val="00F42045"/>
    <w:rsid w:val="00F73501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E1BDF2"/>
  <w15:chartTrackingRefBased/>
  <w15:docId w15:val="{1CF07BD7-594B-4252-BFAF-5196B067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F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nneydreyer@gmail.com" TargetMode="External"/><Relationship Id="rId4" Type="http://schemas.openxmlformats.org/officeDocument/2006/relationships/hyperlink" Target="mailto:events@wpathletic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BONGERS</dc:creator>
  <cp:keywords/>
  <dc:description/>
  <cp:lastModifiedBy>MARTIN BONGERS</cp:lastModifiedBy>
  <cp:revision>2</cp:revision>
  <cp:lastPrinted>2018-05-16T12:26:00Z</cp:lastPrinted>
  <dcterms:created xsi:type="dcterms:W3CDTF">2018-05-16T12:27:00Z</dcterms:created>
  <dcterms:modified xsi:type="dcterms:W3CDTF">2018-05-16T12:27:00Z</dcterms:modified>
</cp:coreProperties>
</file>